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1523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18415" distB="18415" distL="18415" distR="18415" simplePos="0" locked="0" layoutInCell="0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29845</wp:posOffset>
            </wp:positionV>
            <wp:extent cx="704215" cy="735965"/>
            <wp:effectExtent l="0" t="0" r="0" b="0"/>
            <wp:wrapSquare wrapText="righ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UNIVERSIDADE FEDERAL DE SÃO JOÃO DEL-REI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" w:after="0"/>
        <w:ind w:left="0" w:right="118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PRÓ- REITORIA DE ENSINO DE GRADUAÇÃO - PROEN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" w:after="0"/>
        <w:ind w:left="0" w:right="741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COORDENADORIA DO CURSO DE ENGENHARIA MECÂNICA -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" w:after="0"/>
        <w:ind w:left="0" w:right="3871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COMEC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14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TERMO DE COMPROMISSO DE ESTÁGIO OBRIGATÓRIO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78" w:after="0"/>
        <w:ind w:left="39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Nesta data, as partes a seguir qualificadas: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49" w:after="0"/>
        <w:ind w:left="29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</w:p>
    <w:tbl>
      <w:tblPr>
        <w:tblStyle w:val="Table1"/>
        <w:tblW w:w="10267" w:type="dxa"/>
        <w:jc w:val="left"/>
        <w:tblInd w:w="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528"/>
        <w:gridCol w:w="528"/>
        <w:gridCol w:w="811"/>
        <w:gridCol w:w="235"/>
        <w:gridCol w:w="1034"/>
        <w:gridCol w:w="1131"/>
      </w:tblGrid>
      <w:tr>
        <w:trPr>
          <w:trHeight w:val="372" w:hRule="atLeast"/>
        </w:trPr>
        <w:tc>
          <w:tcPr>
            <w:tcW w:w="7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Razão Social: </w:t>
            </w:r>
          </w:p>
        </w:tc>
        <w:tc>
          <w:tcPr>
            <w:tcW w:w="3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CNPJ:</w:t>
            </w:r>
          </w:p>
        </w:tc>
      </w:tr>
      <w:tr>
        <w:trPr>
          <w:trHeight w:val="374" w:hRule="atLeast"/>
        </w:trPr>
        <w:tc>
          <w:tcPr>
            <w:tcW w:w="7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Endereço: </w:t>
            </w:r>
          </w:p>
        </w:tc>
        <w:tc>
          <w:tcPr>
            <w:tcW w:w="3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Bairro:</w:t>
            </w:r>
          </w:p>
        </w:tc>
      </w:tr>
      <w:tr>
        <w:trPr>
          <w:trHeight w:val="371" w:hRule="atLeast"/>
        </w:trPr>
        <w:tc>
          <w:tcPr>
            <w:tcW w:w="7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Cidade: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UF: 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CEP: </w:t>
            </w:r>
          </w:p>
        </w:tc>
      </w:tr>
      <w:tr>
        <w:trPr>
          <w:trHeight w:val="372" w:hRule="atLeast"/>
        </w:trPr>
        <w:tc>
          <w:tcPr>
            <w:tcW w:w="10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9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>
          <w:trHeight w:val="371" w:hRule="atLeast"/>
        </w:trPr>
        <w:tc>
          <w:tcPr>
            <w:tcW w:w="10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Representante Legal:</w:t>
            </w:r>
          </w:p>
        </w:tc>
      </w:tr>
      <w:tr>
        <w:trPr>
          <w:trHeight w:val="372" w:hRule="atLeast"/>
        </w:trPr>
        <w:tc>
          <w:tcPr>
            <w:tcW w:w="10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74" w:hRule="atLeast"/>
        </w:trPr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Supervisor de estágio: </w:t>
            </w:r>
          </w:p>
        </w:tc>
        <w:tc>
          <w:tcPr>
            <w:tcW w:w="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72" w:hRule="atLeast"/>
        </w:trPr>
        <w:tc>
          <w:tcPr>
            <w:tcW w:w="10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Formação acadêmica:</w:t>
            </w:r>
          </w:p>
        </w:tc>
      </w:tr>
      <w:tr>
        <w:trPr>
          <w:trHeight w:val="369" w:hRule="atLeast"/>
        </w:trPr>
        <w:tc>
          <w:tcPr>
            <w:tcW w:w="8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Experiência profissional na área de conhecimento desenvolvida no curso do estagiário?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) Sim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) Não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ALUNO ESTAGIÁRIO </w:t>
      </w:r>
    </w:p>
    <w:tbl>
      <w:tblPr>
        <w:tblStyle w:val="Table2"/>
        <w:tblW w:w="10267" w:type="dxa"/>
        <w:jc w:val="left"/>
        <w:tblInd w:w="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05"/>
        <w:gridCol w:w="1621"/>
        <w:gridCol w:w="1169"/>
        <w:gridCol w:w="2672"/>
      </w:tblGrid>
      <w:tr>
        <w:trPr>
          <w:trHeight w:val="372" w:hRule="atLeast"/>
        </w:trPr>
        <w:tc>
          <w:tcPr>
            <w:tcW w:w="10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374" w:hRule="atLeast"/>
        </w:trPr>
        <w:tc>
          <w:tcPr>
            <w:tcW w:w="6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Curso: 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Matrícula:</w:t>
            </w:r>
          </w:p>
        </w:tc>
      </w:tr>
      <w:tr>
        <w:trPr>
          <w:trHeight w:val="372" w:hRule="atLeast"/>
        </w:trPr>
        <w:tc>
          <w:tcPr>
            <w:tcW w:w="6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Documento de Identidade: 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>
          <w:trHeight w:val="372" w:hRule="atLeast"/>
        </w:trPr>
        <w:tc>
          <w:tcPr>
            <w:tcW w:w="6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Endereço: 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Bairro:</w:t>
            </w:r>
          </w:p>
        </w:tc>
      </w:tr>
      <w:tr>
        <w:trPr>
          <w:trHeight w:val="372" w:hRule="atLeast"/>
        </w:trPr>
        <w:tc>
          <w:tcPr>
            <w:tcW w:w="6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Cidade: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UF: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9" w:hRule="atLeast"/>
        </w:trPr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9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Telefone: </w:t>
            </w:r>
          </w:p>
        </w:tc>
        <w:tc>
          <w:tcPr>
            <w:tcW w:w="5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INTERVENIENTE - Coordenador do Curso de Engenharia Mecânica </w:t>
      </w:r>
    </w:p>
    <w:tbl>
      <w:tblPr>
        <w:tblStyle w:val="Table3"/>
        <w:tblW w:w="10269" w:type="dxa"/>
        <w:jc w:val="left"/>
        <w:tblInd w:w="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66"/>
        <w:gridCol w:w="1520"/>
        <w:gridCol w:w="134"/>
        <w:gridCol w:w="610"/>
        <w:gridCol w:w="1776"/>
        <w:gridCol w:w="940"/>
        <w:gridCol w:w="1823"/>
      </w:tblGrid>
      <w:tr>
        <w:trPr>
          <w:trHeight w:val="374" w:hRule="atLeast"/>
        </w:trPr>
        <w:tc>
          <w:tcPr>
            <w:tcW w:w="5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Razão Social: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Universidade Federal de São João del-Rei </w:t>
            </w:r>
          </w:p>
        </w:tc>
        <w:tc>
          <w:tcPr>
            <w:tcW w:w="4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CNPJ: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21.186.804/0001-05</w:t>
            </w:r>
          </w:p>
        </w:tc>
      </w:tr>
      <w:tr>
        <w:trPr>
          <w:trHeight w:val="638" w:hRule="atLeast"/>
        </w:trPr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7" w:before="0" w:after="0"/>
              <w:ind w:left="101" w:right="51" w:hanging="26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Endereço: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Praça Frei Orlando, nº 170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Bairro: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Centro 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Cidade: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São João del-Rei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UF: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MG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CEP: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36.307-352</w:t>
            </w:r>
          </w:p>
        </w:tc>
      </w:tr>
      <w:tr>
        <w:trPr>
          <w:trHeight w:val="374" w:hRule="atLeast"/>
        </w:trPr>
        <w:tc>
          <w:tcPr>
            <w:tcW w:w="102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Telefone: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(32) 3379-2321 - Setor de Estágios</w:t>
            </w:r>
          </w:p>
        </w:tc>
      </w:tr>
      <w:tr>
        <w:trPr>
          <w:trHeight w:val="623" w:hRule="atLeast"/>
        </w:trPr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7" w:before="0" w:after="0"/>
              <w:ind w:left="54" w:right="-3" w:firstLine="19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Representante: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Prof. Dr. </w:t>
            </w:r>
            <w:r>
              <w:rPr>
                <w:b/>
                <w:sz w:val="21"/>
                <w:szCs w:val="21"/>
              </w:rPr>
              <w:t>Mauricio de Moura Nilton</w:t>
            </w:r>
          </w:p>
        </w:tc>
        <w:tc>
          <w:tcPr>
            <w:tcW w:w="5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comec@ufsj.edu.br</w:t>
            </w:r>
          </w:p>
        </w:tc>
      </w:tr>
      <w:tr>
        <w:trPr>
          <w:trHeight w:val="372" w:hRule="atLeast"/>
        </w:trPr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6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Cargo: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Coordenador de Curso </w:t>
            </w:r>
          </w:p>
        </w:tc>
        <w:tc>
          <w:tcPr>
            <w:tcW w:w="5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Telefone (Coordenadoria):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(32) 3379-5915</w:t>
            </w:r>
          </w:p>
        </w:tc>
      </w:tr>
      <w:tr>
        <w:trPr>
          <w:trHeight w:val="370" w:hRule="atLeast"/>
        </w:trPr>
        <w:tc>
          <w:tcPr>
            <w:tcW w:w="102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Professor Orientador: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celebram entre si este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Termo de Compromisso de Estágio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mediante as seguintes cláusulas e condições: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50" w:after="0"/>
        <w:ind w:left="35" w:right="51" w:hanging="5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1ª -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Este Termo de Compromisso reger-se-á pela legislação vigente, em especial pela Lei 11.788/2008 e pelo Convênio nº …......... celebrado entre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INTERVENIENTE.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48" w:after="0"/>
        <w:ind w:left="26" w:right="50" w:firstLine="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2ª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O estágio será realizado no horário das …........ às …........ e das …....... às …..... horas, de 2ª a 6ª feira, perfazendo um total de .........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horas semanais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no período de ......./..../....... até ......./..../......, na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CONCEDENTE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podendo ser interrompido a qualquer momento tanto pela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CONCEDENTE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como pelo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ESTAGIÁRIO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mediante uma simples comunicação por escrito de uma parte ou de outra, a ser feita com 5 (cinco) dias de antecedência, não implicando em indenização de qualquer espécie, para qualquer uma das partes. </w:t>
      </w:r>
    </w:p>
    <w:p>
      <w:pPr>
        <w:sectPr>
          <w:type w:val="nextPage"/>
          <w:pgSz w:w="11906" w:h="16820"/>
          <w:pgMar w:left="985" w:right="374" w:gutter="0" w:header="0" w:top="420" w:footer="0" w:bottom="1042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48" w:after="0"/>
        <w:ind w:left="28" w:right="46" w:firstLine="8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Parágrafo Primeiro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Por ocasião do desligando do estagiário,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deverá apresentar para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INTERVENIENTE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termo de realização do estágio com indicação resumida das atividades desenvolvidas, dos períodos e da avaliação de desempenho.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4" w:after="0"/>
        <w:ind w:left="28" w:right="46" w:firstLine="8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Parágrafo Segundo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O presente compromisso de estágio será rescindido, nos moldes desta cláusula, pela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nos casos de conclusão do curso ou trancamento da matrícula por parte do estagiário ou da própria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INTERVENIENTE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devendo, no entanto,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INTERVENIENTE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informar imediatamente à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sobre a ocorrência de quaisquer itens previstos neste parágrafo.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148" w:after="0"/>
        <w:ind w:left="28" w:right="46" w:firstLine="8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Parágrafo Terceiro: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INTERVENIENTE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adotar verificações de aprendizagem periódicas ou finais, nos períodos de avaliação, a carga horária do estágio será reduzida pelo menos à metade, para garantir o bom desempenho do estudante.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149" w:after="0"/>
        <w:ind w:left="28" w:right="47" w:firstLine="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3ª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INTERVENIENTE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atesta que este estágio curricular está adequado à proposta pedagógica do curso, conforme o plano de atividades apresentado pelo discente à coordenação do curso, estando o discente matriculado no ...... período, na modalidade (informar modalidade – bacharelado presencial ou licenciatura presencial), no horário (informar horário - integral/noturno) com início do semestre letivo em .../.../... e término em .../.../....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50" w:after="0"/>
        <w:ind w:left="28" w:right="48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4ª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As atividades do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ESTAGIÁRIO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não configurarão a existência de vínculo empregatício, conforme art. 3º da Lei nº 11.788/2008.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48" w:after="0"/>
        <w:ind w:left="17" w:right="-6" w:firstLine="1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5ª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Por conta e a cargo da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ESTAGIÁRIO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estará protegido contra acidentes sofridos no local do estágio, durante a vigência do presente Termo de Compromisso, mediante respectivo Seguro contra  Acidentes Pessoais, cobertos pela Apólice nº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..................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da Seguradora ….................................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48" w:after="0"/>
        <w:ind w:left="27" w:right="46" w:firstLine="2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6ª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ESTAGIÁRIO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 compromete a observar o regulamento disciplinar da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a atender as orientações recebidas na mesma.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48" w:after="0"/>
        <w:ind w:left="28" w:right="46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7ª -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Durante o período de estágio 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ESTAGIÁRIO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poderá ser remunerado pela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CONCEDENTE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observado o disposto no artigo 12 da Lei nº 11.788/2008.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48" w:after="0"/>
        <w:ind w:left="29" w:right="48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8ª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fornecerá ao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ESTAGIÁRIO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ao final do estágio, Declaração de Atividades, a fim de que este possa comprovar a sua experiência, conforme inciso VII, artigo 9º da Lei 11.788/2008.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7" w:before="149" w:after="0"/>
        <w:ind w:left="39" w:right="46" w:hanging="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9ª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Fica determinado entre 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INTERVENIENTE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todos os termos estabelecidos pela Lei 11.788 de 25/09/2008 que estabelece a relação de estágio de estudantes.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148" w:after="0"/>
        <w:ind w:left="29" w:right="4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10ª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Fica eleito o Foro da Justiça Federal em São João del-Rei, Estado de Minas Gerais, para dirimir as questões por ventura oriundas deste Termo de Compromisso, com renúncia a qualquer outro, por mais privilegiado que seja.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149" w:after="0"/>
        <w:ind w:left="21" w:right="48" w:firstLine="1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E, por estarem assim justos e compromissados, assinam o presente Termo de Compromisso em 3 (três) vias de igual teor e forma.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4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São João del-Rei,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____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_____________________________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____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83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____________________________________________________________________________________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CONCEDENTE |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Carimbo Assinatura Representante Legal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28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____________________________________________________________________________________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ESTAGIÁRIO (A) |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Assinatura do Estagiário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09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____________________________________________________________________________________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INTERVENIENTE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|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Prof. Dr. Maurício de Moura Nilton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 do Curso de Engenharia Mecânica</w:t>
      </w:r>
    </w:p>
    <w:p>
      <w:pPr>
        <w:pStyle w:val="Normal1"/>
        <w:widowControl w:val="false"/>
        <w:pBdr/>
        <w:shd w:val="clear" w:fill="auto"/>
        <w:spacing w:lineRule="auto" w:line="240" w:before="7" w:after="0"/>
        <w:ind w:left="2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sectPr>
          <w:type w:val="continuous"/>
          <w:pgSz w:w="11906" w:h="16820"/>
          <w:pgMar w:left="985" w:right="374" w:gutter="0" w:header="0" w:top="420" w:footer="0" w:bottom="1042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7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/>
      </w:r>
    </w:p>
    <w:sectPr>
      <w:type w:val="continuous"/>
      <w:pgSz w:w="11906" w:h="16820"/>
      <w:pgMar w:left="985" w:right="374" w:gutter="0" w:header="0" w:top="420" w:footer="0" w:bottom="1042"/>
      <w:cols w:num="6" w:space="0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3</Pages>
  <Words>726</Words>
  <Characters>4471</Characters>
  <CharactersWithSpaces>5181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2024-04-11T16:34:58Z</dcterms:modified>
  <cp:revision>1</cp:revision>
  <dc:subject/>
  <dc:title/>
</cp:coreProperties>
</file>